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7000B4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C30E65">
              <w:rPr>
                <w:rFonts w:eastAsia="Tahoma"/>
              </w:rPr>
              <w:t>15</w:t>
            </w:r>
            <w:r w:rsidR="005F1BE9">
              <w:rPr>
                <w:rFonts w:eastAsia="Tahoma"/>
              </w:rPr>
              <w:t>.12</w:t>
            </w:r>
            <w:r w:rsidR="003D567B">
              <w:rPr>
                <w:rFonts w:eastAsia="Tahoma"/>
              </w:rPr>
              <w:t>.2017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64231F">
        <w:t>/16</w:t>
      </w:r>
      <w:r>
        <w:t>-</w:t>
      </w:r>
      <w:r w:rsidR="00C30E65">
        <w:t>5</w:t>
      </w:r>
      <w:r w:rsidR="00A64E9C">
        <w:t>/2017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8B4FEA">
      <w:pPr>
        <w:pStyle w:val="Bezodstpw"/>
        <w:ind w:left="567" w:hanging="567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64231F">
        <w:rPr>
          <w:b/>
        </w:rPr>
        <w:t>Dostawa sprzętu medycznego</w:t>
      </w:r>
      <w:r w:rsidR="00A274BF">
        <w:rPr>
          <w:b/>
        </w:rPr>
        <w:t xml:space="preserve"> </w:t>
      </w:r>
      <w:r w:rsidR="0064231F">
        <w:rPr>
          <w:b/>
        </w:rPr>
        <w:t>I/16</w:t>
      </w:r>
      <w:r w:rsidR="00543030" w:rsidRPr="00543030">
        <w:rPr>
          <w:b/>
        </w:rPr>
        <w:t>/201</w:t>
      </w:r>
      <w:r w:rsidR="003D567B">
        <w:rPr>
          <w:b/>
        </w:rPr>
        <w:t>7</w:t>
      </w:r>
      <w:r w:rsidR="005F1BE9">
        <w:rPr>
          <w:b/>
        </w:rPr>
        <w:t>)</w:t>
      </w:r>
    </w:p>
    <w:p w:rsidR="00FC376F" w:rsidRDefault="004F7D18" w:rsidP="00FC376F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b/>
          <w:bCs/>
          <w:sz w:val="24"/>
          <w:szCs w:val="24"/>
        </w:rPr>
      </w:pPr>
      <w:r w:rsidRPr="0064231F">
        <w:rPr>
          <w:b/>
          <w:bCs/>
          <w:sz w:val="24"/>
          <w:szCs w:val="24"/>
        </w:rPr>
        <w:t>Opis techniczno-jakościowy – pkt. 1</w:t>
      </w:r>
    </w:p>
    <w:p w:rsidR="0064231F" w:rsidRPr="0064231F" w:rsidRDefault="0064231F" w:rsidP="0064231F">
      <w:pPr>
        <w:suppressAutoHyphens w:val="0"/>
        <w:autoSpaceDN w:val="0"/>
        <w:adjustRightInd w:val="0"/>
        <w:jc w:val="both"/>
        <w:rPr>
          <w:lang w:eastAsia="pl-PL"/>
        </w:rPr>
      </w:pPr>
      <w:r w:rsidRPr="0064231F">
        <w:t xml:space="preserve">Czy Zamawiający dopuści do przetargu wysokiej klasy aparat o wadze 70 </w:t>
      </w:r>
      <w:proofErr w:type="spellStart"/>
      <w:r w:rsidRPr="0064231F">
        <w:t>kg</w:t>
      </w:r>
      <w:proofErr w:type="spellEnd"/>
      <w:r w:rsidRPr="0064231F">
        <w:t xml:space="preserve">. Waga aparatu nie wpływa na jego mobilność dzięki wyposażeniu </w:t>
      </w:r>
      <w:r w:rsidRPr="0064231F">
        <w:rPr>
          <w:lang w:eastAsia="pl-PL"/>
        </w:rPr>
        <w:t>Aparatu w mobilny  układ jezdny: 4 niezależne, obrotowe koła z możliwością blokowania każdego nich oraz blokadą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sz w:val="24"/>
          <w:szCs w:val="24"/>
        </w:rPr>
      </w:pPr>
      <w:r w:rsidRPr="0064231F">
        <w:rPr>
          <w:sz w:val="24"/>
          <w:szCs w:val="24"/>
          <w:lang w:eastAsia="pl-PL"/>
        </w:rPr>
        <w:t>kierunku jazdy.</w:t>
      </w:r>
    </w:p>
    <w:p w:rsidR="00AE2223" w:rsidRPr="004E15E6" w:rsidRDefault="004F7D18" w:rsidP="00AE2223">
      <w:pPr>
        <w:jc w:val="both"/>
        <w:rPr>
          <w:b/>
        </w:rPr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C30E65" w:rsidRPr="00E2279B">
        <w:rPr>
          <w:b/>
        </w:rPr>
        <w:t>Zgodnie z SIWZ</w:t>
      </w:r>
    </w:p>
    <w:p w:rsidR="00797E4D" w:rsidRDefault="00797E4D" w:rsidP="003D567B"/>
    <w:p w:rsidR="0064231F" w:rsidRDefault="0064231F" w:rsidP="0064231F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b/>
          <w:bCs/>
          <w:sz w:val="24"/>
          <w:szCs w:val="24"/>
        </w:rPr>
      </w:pPr>
      <w:r w:rsidRPr="0064231F">
        <w:rPr>
          <w:b/>
          <w:bCs/>
          <w:sz w:val="24"/>
          <w:szCs w:val="24"/>
        </w:rPr>
        <w:t xml:space="preserve">Opis techniczno-jakościowy – </w:t>
      </w:r>
      <w:proofErr w:type="spellStart"/>
      <w:r w:rsidRPr="0064231F">
        <w:rPr>
          <w:b/>
          <w:bCs/>
          <w:sz w:val="24"/>
          <w:szCs w:val="24"/>
        </w:rPr>
        <w:t>pkt</w:t>
      </w:r>
      <w:proofErr w:type="spellEnd"/>
      <w:r w:rsidRPr="0064231F">
        <w:rPr>
          <w:b/>
          <w:bCs/>
          <w:sz w:val="24"/>
          <w:szCs w:val="24"/>
        </w:rPr>
        <w:t xml:space="preserve"> 3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bCs/>
          <w:sz w:val="24"/>
          <w:szCs w:val="24"/>
        </w:rPr>
      </w:pPr>
      <w:r w:rsidRPr="0064231F">
        <w:rPr>
          <w:bCs/>
          <w:sz w:val="24"/>
          <w:szCs w:val="24"/>
        </w:rPr>
        <w:t>Czy Zamawiający dopuści do przetargu wysokiej klasy aparat z panelem dotykowym</w:t>
      </w:r>
      <w:r>
        <w:rPr>
          <w:bCs/>
          <w:sz w:val="24"/>
          <w:szCs w:val="24"/>
        </w:rPr>
        <w:t xml:space="preserve"> </w:t>
      </w:r>
      <w:r w:rsidRPr="0064231F">
        <w:rPr>
          <w:bCs/>
          <w:sz w:val="24"/>
          <w:szCs w:val="24"/>
        </w:rPr>
        <w:t>powyżej 10” TFT LCD ?</w:t>
      </w:r>
    </w:p>
    <w:p w:rsidR="0064231F" w:rsidRPr="004E15E6" w:rsidRDefault="0064231F" w:rsidP="0064231F">
      <w:pPr>
        <w:jc w:val="both"/>
        <w:rPr>
          <w:b/>
        </w:rPr>
      </w:pPr>
      <w:r>
        <w:rPr>
          <w:b/>
        </w:rPr>
        <w:t>Ad 2</w:t>
      </w:r>
      <w:r w:rsidRPr="004E5CA6">
        <w:rPr>
          <w:b/>
        </w:rPr>
        <w:t>:</w:t>
      </w:r>
      <w:r w:rsidRPr="005234D4">
        <w:t xml:space="preserve"> </w:t>
      </w:r>
      <w:r w:rsidR="00E2279B" w:rsidRPr="00E2279B">
        <w:rPr>
          <w:b/>
        </w:rPr>
        <w:t>Zgodnie z SIWZ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sz w:val="24"/>
          <w:szCs w:val="24"/>
        </w:rPr>
      </w:pPr>
    </w:p>
    <w:p w:rsidR="0064231F" w:rsidRDefault="0064231F" w:rsidP="0064231F">
      <w:pPr>
        <w:rPr>
          <w:b/>
        </w:rPr>
      </w:pPr>
      <w:r>
        <w:rPr>
          <w:b/>
        </w:rPr>
        <w:t>Pyt 3</w:t>
      </w:r>
      <w:r w:rsidRPr="00543030">
        <w:rPr>
          <w:b/>
        </w:rPr>
        <w:t xml:space="preserve">: 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b/>
          <w:bCs/>
          <w:sz w:val="24"/>
          <w:szCs w:val="24"/>
        </w:rPr>
      </w:pPr>
      <w:r w:rsidRPr="0064231F">
        <w:rPr>
          <w:b/>
          <w:bCs/>
          <w:sz w:val="24"/>
          <w:szCs w:val="24"/>
        </w:rPr>
        <w:t xml:space="preserve">Opis techniczno-jakościowy – </w:t>
      </w:r>
      <w:proofErr w:type="spellStart"/>
      <w:r w:rsidRPr="0064231F">
        <w:rPr>
          <w:b/>
          <w:bCs/>
          <w:sz w:val="24"/>
          <w:szCs w:val="24"/>
        </w:rPr>
        <w:t>pkt</w:t>
      </w:r>
      <w:proofErr w:type="spellEnd"/>
      <w:r w:rsidRPr="0064231F">
        <w:rPr>
          <w:b/>
          <w:bCs/>
          <w:sz w:val="24"/>
          <w:szCs w:val="24"/>
        </w:rPr>
        <w:t xml:space="preserve"> 5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bCs/>
          <w:sz w:val="24"/>
          <w:szCs w:val="24"/>
        </w:rPr>
      </w:pPr>
      <w:r w:rsidRPr="0064231F">
        <w:rPr>
          <w:sz w:val="24"/>
          <w:szCs w:val="24"/>
        </w:rPr>
        <w:t>Czy Zamawiający dopuści do przetargu wysokiej klasy aparat nieposiadający funkcji umożliwiającej automatyczną optymalizację obrazu przy pomocy jednego przycisku dla trybu PW?</w:t>
      </w:r>
    </w:p>
    <w:p w:rsidR="0064231F" w:rsidRPr="004E15E6" w:rsidRDefault="0064231F" w:rsidP="0064231F">
      <w:pPr>
        <w:jc w:val="both"/>
        <w:rPr>
          <w:b/>
        </w:rPr>
      </w:pPr>
      <w:r>
        <w:rPr>
          <w:b/>
        </w:rPr>
        <w:t>Ad 3</w:t>
      </w:r>
      <w:r w:rsidRPr="004E5CA6">
        <w:rPr>
          <w:b/>
        </w:rPr>
        <w:t>:</w:t>
      </w:r>
      <w:r w:rsidRPr="005234D4">
        <w:t xml:space="preserve"> </w:t>
      </w:r>
      <w:r w:rsidR="00E2279B" w:rsidRPr="00E2279B">
        <w:rPr>
          <w:b/>
        </w:rPr>
        <w:t>Zgodnie z SIWZ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b/>
          <w:bCs/>
          <w:sz w:val="24"/>
          <w:szCs w:val="24"/>
        </w:rPr>
      </w:pPr>
    </w:p>
    <w:p w:rsidR="0064231F" w:rsidRDefault="0064231F" w:rsidP="0064231F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b/>
          <w:bCs/>
          <w:sz w:val="24"/>
          <w:szCs w:val="24"/>
        </w:rPr>
      </w:pPr>
      <w:r w:rsidRPr="0064231F">
        <w:rPr>
          <w:b/>
          <w:bCs/>
          <w:sz w:val="24"/>
          <w:szCs w:val="24"/>
        </w:rPr>
        <w:t>Opis techniczno-jakościowy – pkt. 15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sz w:val="24"/>
          <w:szCs w:val="24"/>
        </w:rPr>
      </w:pPr>
      <w:r w:rsidRPr="0064231F">
        <w:rPr>
          <w:sz w:val="24"/>
          <w:szCs w:val="24"/>
        </w:rPr>
        <w:t>Czy Zamawiający dopuści do przetargu wysokiej klasy aparat, którego zakres prędkości dla trybu CW Doppler wynosi +/- 15,92 m/s?</w:t>
      </w:r>
    </w:p>
    <w:p w:rsidR="0064231F" w:rsidRPr="004E15E6" w:rsidRDefault="0064231F" w:rsidP="0064231F">
      <w:pPr>
        <w:jc w:val="both"/>
        <w:rPr>
          <w:b/>
        </w:rPr>
      </w:pPr>
      <w:r>
        <w:rPr>
          <w:b/>
        </w:rPr>
        <w:t>Ad 4</w:t>
      </w:r>
      <w:r w:rsidRPr="004E5CA6">
        <w:rPr>
          <w:b/>
        </w:rPr>
        <w:t>:</w:t>
      </w:r>
      <w:r w:rsidRPr="005234D4">
        <w:t xml:space="preserve"> </w:t>
      </w:r>
      <w:r w:rsidR="00E2279B" w:rsidRPr="00E2279B">
        <w:rPr>
          <w:b/>
        </w:rPr>
        <w:t>Zgodnie z SIWZ</w:t>
      </w:r>
    </w:p>
    <w:p w:rsidR="0064231F" w:rsidRPr="0064231F" w:rsidRDefault="0064231F" w:rsidP="0064231F">
      <w:pPr>
        <w:pStyle w:val="Tekstpodstawowywcity22"/>
        <w:spacing w:after="0" w:line="276" w:lineRule="auto"/>
        <w:ind w:left="284"/>
        <w:jc w:val="both"/>
        <w:rPr>
          <w:bCs/>
          <w:sz w:val="24"/>
          <w:szCs w:val="24"/>
        </w:rPr>
      </w:pPr>
    </w:p>
    <w:p w:rsidR="0064231F" w:rsidRDefault="0064231F" w:rsidP="0064231F">
      <w:pPr>
        <w:rPr>
          <w:b/>
        </w:rPr>
      </w:pPr>
      <w:r>
        <w:rPr>
          <w:b/>
        </w:rPr>
        <w:t>Pyt 5</w:t>
      </w:r>
      <w:r w:rsidRPr="00543030">
        <w:rPr>
          <w:b/>
        </w:rPr>
        <w:t xml:space="preserve">: 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b/>
          <w:bCs/>
          <w:sz w:val="24"/>
          <w:szCs w:val="24"/>
        </w:rPr>
      </w:pPr>
      <w:r w:rsidRPr="0064231F">
        <w:rPr>
          <w:b/>
          <w:bCs/>
          <w:sz w:val="24"/>
          <w:szCs w:val="24"/>
        </w:rPr>
        <w:t>Opis techniczno-jakościowy – pkt.17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sz w:val="24"/>
          <w:szCs w:val="24"/>
        </w:rPr>
      </w:pPr>
      <w:r w:rsidRPr="0064231F">
        <w:rPr>
          <w:bCs/>
          <w:sz w:val="24"/>
          <w:szCs w:val="24"/>
        </w:rPr>
        <w:t>Czy Zamawiający dopuści do przetargu wysokiej klasy aparat nieposiadający Oprogramowania zapisanego w aparacie wspomagającego proces badania, pokazujące graficzne położenie sondy, schematy anatomiczne oraz przykłady badań?</w:t>
      </w:r>
    </w:p>
    <w:p w:rsidR="0064231F" w:rsidRPr="004E15E6" w:rsidRDefault="0064231F" w:rsidP="0064231F">
      <w:pPr>
        <w:jc w:val="both"/>
        <w:rPr>
          <w:b/>
        </w:rPr>
      </w:pPr>
      <w:r>
        <w:rPr>
          <w:b/>
        </w:rPr>
        <w:t>Ad 5</w:t>
      </w:r>
      <w:r w:rsidRPr="004E5CA6">
        <w:rPr>
          <w:b/>
        </w:rPr>
        <w:t>:</w:t>
      </w:r>
      <w:r w:rsidRPr="005234D4">
        <w:t xml:space="preserve"> </w:t>
      </w:r>
      <w:r w:rsidR="00E2279B" w:rsidRPr="00E2279B">
        <w:rPr>
          <w:b/>
        </w:rPr>
        <w:t>Zgodnie z SIWZ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sz w:val="24"/>
          <w:szCs w:val="24"/>
        </w:rPr>
      </w:pPr>
    </w:p>
    <w:p w:rsidR="0064231F" w:rsidRDefault="0064231F" w:rsidP="0064231F">
      <w:pPr>
        <w:rPr>
          <w:b/>
        </w:rPr>
      </w:pPr>
      <w:r>
        <w:rPr>
          <w:b/>
        </w:rPr>
        <w:lastRenderedPageBreak/>
        <w:t>Pyt 6</w:t>
      </w:r>
      <w:r w:rsidRPr="00543030">
        <w:rPr>
          <w:b/>
        </w:rPr>
        <w:t xml:space="preserve">: 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b/>
          <w:bCs/>
          <w:sz w:val="24"/>
          <w:szCs w:val="24"/>
        </w:rPr>
      </w:pPr>
      <w:r w:rsidRPr="0064231F">
        <w:rPr>
          <w:b/>
          <w:bCs/>
          <w:sz w:val="24"/>
          <w:szCs w:val="24"/>
        </w:rPr>
        <w:t>Opis techniczno-jakościowy – pkt. 22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sz w:val="24"/>
          <w:szCs w:val="24"/>
        </w:rPr>
      </w:pPr>
      <w:r w:rsidRPr="0064231F">
        <w:rPr>
          <w:sz w:val="24"/>
          <w:szCs w:val="24"/>
        </w:rPr>
        <w:t>Czy Zamawiający dopuści do przetargu wysokiej klasy ap</w:t>
      </w:r>
      <w:r>
        <w:rPr>
          <w:sz w:val="24"/>
          <w:szCs w:val="24"/>
        </w:rPr>
        <w:t xml:space="preserve">arat umożliwiający wykonanie 10 </w:t>
      </w:r>
      <w:r w:rsidRPr="0064231F">
        <w:rPr>
          <w:sz w:val="24"/>
          <w:szCs w:val="24"/>
        </w:rPr>
        <w:t>pomiarów na jednym obrazie?</w:t>
      </w:r>
    </w:p>
    <w:p w:rsidR="0064231F" w:rsidRPr="004E15E6" w:rsidRDefault="0064231F" w:rsidP="0064231F">
      <w:pPr>
        <w:jc w:val="both"/>
        <w:rPr>
          <w:b/>
        </w:rPr>
      </w:pPr>
      <w:r>
        <w:rPr>
          <w:b/>
        </w:rPr>
        <w:t>Ad 6</w:t>
      </w:r>
      <w:r w:rsidRPr="004E5CA6">
        <w:rPr>
          <w:b/>
        </w:rPr>
        <w:t>:</w:t>
      </w:r>
      <w:r w:rsidRPr="005234D4">
        <w:t xml:space="preserve"> </w:t>
      </w:r>
      <w:r w:rsidR="00E2279B" w:rsidRPr="00E2279B">
        <w:rPr>
          <w:b/>
        </w:rPr>
        <w:t>Zgodnie z SIWZ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sz w:val="24"/>
          <w:szCs w:val="24"/>
        </w:rPr>
      </w:pPr>
    </w:p>
    <w:p w:rsidR="0064231F" w:rsidRDefault="0064231F" w:rsidP="0064231F">
      <w:pPr>
        <w:rPr>
          <w:b/>
        </w:rPr>
      </w:pPr>
      <w:r>
        <w:rPr>
          <w:b/>
        </w:rPr>
        <w:t>Pyt 7</w:t>
      </w:r>
      <w:r w:rsidRPr="00543030">
        <w:rPr>
          <w:b/>
        </w:rPr>
        <w:t xml:space="preserve">: 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b/>
          <w:bCs/>
          <w:sz w:val="24"/>
          <w:szCs w:val="24"/>
        </w:rPr>
      </w:pPr>
      <w:r w:rsidRPr="0064231F">
        <w:rPr>
          <w:b/>
          <w:bCs/>
          <w:sz w:val="24"/>
          <w:szCs w:val="24"/>
        </w:rPr>
        <w:t>Opis techniczno-jakościowy – pkt. 23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sz w:val="24"/>
          <w:szCs w:val="24"/>
        </w:rPr>
      </w:pPr>
      <w:r w:rsidRPr="0064231F">
        <w:rPr>
          <w:sz w:val="24"/>
          <w:szCs w:val="24"/>
        </w:rPr>
        <w:t>Czy Zamawiający dopuści do przetargu wysokiej klasy apar</w:t>
      </w:r>
      <w:r>
        <w:rPr>
          <w:sz w:val="24"/>
          <w:szCs w:val="24"/>
        </w:rPr>
        <w:t xml:space="preserve">at umożliwiający zapamiętanie w </w:t>
      </w:r>
      <w:r w:rsidRPr="0064231F">
        <w:rPr>
          <w:sz w:val="24"/>
          <w:szCs w:val="24"/>
        </w:rPr>
        <w:t>pamięci dynamicznej (CINE LOOP) dla trybu B 21.000 obrazów?</w:t>
      </w:r>
    </w:p>
    <w:p w:rsidR="0064231F" w:rsidRPr="004E15E6" w:rsidRDefault="0064231F" w:rsidP="0064231F">
      <w:pPr>
        <w:jc w:val="both"/>
        <w:rPr>
          <w:b/>
        </w:rPr>
      </w:pPr>
      <w:r>
        <w:rPr>
          <w:b/>
        </w:rPr>
        <w:t>Ad 7</w:t>
      </w:r>
      <w:r w:rsidRPr="004E5CA6">
        <w:rPr>
          <w:b/>
        </w:rPr>
        <w:t>:</w:t>
      </w:r>
      <w:r w:rsidRPr="005234D4">
        <w:t xml:space="preserve"> </w:t>
      </w:r>
      <w:r w:rsidR="00E2279B" w:rsidRPr="00E2279B">
        <w:rPr>
          <w:b/>
        </w:rPr>
        <w:t>Zgodnie z SIWZ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sz w:val="24"/>
          <w:szCs w:val="24"/>
        </w:rPr>
      </w:pPr>
    </w:p>
    <w:p w:rsidR="0064231F" w:rsidRDefault="0064231F" w:rsidP="0064231F">
      <w:pPr>
        <w:rPr>
          <w:b/>
        </w:rPr>
      </w:pPr>
      <w:r>
        <w:rPr>
          <w:b/>
        </w:rPr>
        <w:t>Pyt 8</w:t>
      </w:r>
      <w:r w:rsidRPr="00543030">
        <w:rPr>
          <w:b/>
        </w:rPr>
        <w:t xml:space="preserve">: 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b/>
          <w:bCs/>
          <w:sz w:val="24"/>
          <w:szCs w:val="24"/>
        </w:rPr>
      </w:pPr>
      <w:r w:rsidRPr="0064231F">
        <w:rPr>
          <w:b/>
          <w:bCs/>
          <w:sz w:val="24"/>
          <w:szCs w:val="24"/>
        </w:rPr>
        <w:t>Opis techniczno-jakościowy – pkt. 26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sz w:val="24"/>
          <w:szCs w:val="24"/>
        </w:rPr>
      </w:pPr>
      <w:r w:rsidRPr="0064231F">
        <w:rPr>
          <w:sz w:val="24"/>
          <w:szCs w:val="24"/>
        </w:rPr>
        <w:t xml:space="preserve">Czy Zamawiający dopuści do przetargu wysokiej klasy aparat z głowicą </w:t>
      </w:r>
      <w:proofErr w:type="spellStart"/>
      <w:r w:rsidRPr="0064231F">
        <w:rPr>
          <w:sz w:val="24"/>
          <w:szCs w:val="24"/>
        </w:rPr>
        <w:t>Convex</w:t>
      </w:r>
      <w:proofErr w:type="spellEnd"/>
      <w:r>
        <w:rPr>
          <w:sz w:val="24"/>
          <w:szCs w:val="24"/>
        </w:rPr>
        <w:t xml:space="preserve">, której </w:t>
      </w:r>
      <w:r w:rsidRPr="0064231F">
        <w:rPr>
          <w:sz w:val="24"/>
          <w:szCs w:val="24"/>
        </w:rPr>
        <w:t xml:space="preserve">zakres częstotliwości wynosi od 1 do 6 </w:t>
      </w:r>
      <w:proofErr w:type="spellStart"/>
      <w:r w:rsidRPr="0064231F">
        <w:rPr>
          <w:sz w:val="24"/>
          <w:szCs w:val="24"/>
        </w:rPr>
        <w:t>MHz</w:t>
      </w:r>
      <w:proofErr w:type="spellEnd"/>
      <w:r w:rsidRPr="0064231F">
        <w:rPr>
          <w:sz w:val="24"/>
          <w:szCs w:val="24"/>
        </w:rPr>
        <w:t xml:space="preserve"> ?</w:t>
      </w:r>
    </w:p>
    <w:p w:rsidR="0064231F" w:rsidRPr="004E15E6" w:rsidRDefault="0064231F" w:rsidP="0064231F">
      <w:pPr>
        <w:jc w:val="both"/>
        <w:rPr>
          <w:b/>
        </w:rPr>
      </w:pPr>
      <w:r>
        <w:rPr>
          <w:b/>
        </w:rPr>
        <w:t>Ad 8</w:t>
      </w:r>
      <w:r w:rsidRPr="004E5CA6">
        <w:rPr>
          <w:b/>
        </w:rPr>
        <w:t>:</w:t>
      </w:r>
      <w:r w:rsidRPr="005234D4">
        <w:t xml:space="preserve"> </w:t>
      </w:r>
      <w:r w:rsidR="00E2279B" w:rsidRPr="00E2279B">
        <w:rPr>
          <w:b/>
        </w:rPr>
        <w:t>Zgodnie z SIWZ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sz w:val="24"/>
          <w:szCs w:val="24"/>
        </w:rPr>
      </w:pPr>
    </w:p>
    <w:p w:rsidR="0064231F" w:rsidRDefault="0064231F" w:rsidP="0064231F">
      <w:pPr>
        <w:rPr>
          <w:b/>
        </w:rPr>
      </w:pPr>
      <w:r>
        <w:rPr>
          <w:b/>
        </w:rPr>
        <w:t>Pyt 9</w:t>
      </w:r>
      <w:r w:rsidRPr="00543030">
        <w:rPr>
          <w:b/>
        </w:rPr>
        <w:t xml:space="preserve">: 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b/>
          <w:bCs/>
          <w:sz w:val="24"/>
          <w:szCs w:val="24"/>
        </w:rPr>
      </w:pPr>
      <w:r w:rsidRPr="0064231F">
        <w:rPr>
          <w:b/>
          <w:bCs/>
          <w:sz w:val="24"/>
          <w:szCs w:val="24"/>
        </w:rPr>
        <w:t>Opis techniczno-jakościowy – pkt. 28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sz w:val="24"/>
          <w:szCs w:val="24"/>
        </w:rPr>
      </w:pPr>
      <w:r w:rsidRPr="0064231F">
        <w:rPr>
          <w:sz w:val="24"/>
          <w:szCs w:val="24"/>
        </w:rPr>
        <w:t xml:space="preserve">Czy Zamawiający dopuści do przetargu wysokiej klasy aparat z głowicą liniowa, której zakres częstotliwości wynosi od 3 do 13 </w:t>
      </w:r>
      <w:proofErr w:type="spellStart"/>
      <w:r w:rsidRPr="0064231F">
        <w:rPr>
          <w:sz w:val="24"/>
          <w:szCs w:val="24"/>
        </w:rPr>
        <w:t>MHz</w:t>
      </w:r>
      <w:proofErr w:type="spellEnd"/>
      <w:r w:rsidRPr="0064231F">
        <w:rPr>
          <w:sz w:val="24"/>
          <w:szCs w:val="24"/>
        </w:rPr>
        <w:t xml:space="preserve"> ?</w:t>
      </w:r>
    </w:p>
    <w:p w:rsidR="0064231F" w:rsidRPr="004E15E6" w:rsidRDefault="0064231F" w:rsidP="0064231F">
      <w:pPr>
        <w:jc w:val="both"/>
        <w:rPr>
          <w:b/>
        </w:rPr>
      </w:pPr>
      <w:r>
        <w:rPr>
          <w:b/>
        </w:rPr>
        <w:t>Ad 9</w:t>
      </w:r>
      <w:r w:rsidRPr="004E5CA6">
        <w:rPr>
          <w:b/>
        </w:rPr>
        <w:t>:</w:t>
      </w:r>
      <w:r w:rsidRPr="005234D4">
        <w:t xml:space="preserve"> </w:t>
      </w:r>
      <w:r w:rsidR="00E2279B" w:rsidRPr="00E2279B">
        <w:rPr>
          <w:b/>
        </w:rPr>
        <w:t>Zgodnie z SIWZ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sz w:val="24"/>
          <w:szCs w:val="24"/>
        </w:rPr>
      </w:pPr>
    </w:p>
    <w:p w:rsidR="0064231F" w:rsidRDefault="0064231F" w:rsidP="0064231F">
      <w:pPr>
        <w:rPr>
          <w:b/>
        </w:rPr>
      </w:pPr>
      <w:r>
        <w:rPr>
          <w:b/>
        </w:rPr>
        <w:t>Pyt 10</w:t>
      </w:r>
      <w:r w:rsidRPr="00543030">
        <w:rPr>
          <w:b/>
        </w:rPr>
        <w:t xml:space="preserve">: </w:t>
      </w:r>
    </w:p>
    <w:p w:rsidR="00E2279B" w:rsidRPr="0064231F" w:rsidRDefault="00E2279B" w:rsidP="00E2279B">
      <w:pPr>
        <w:pStyle w:val="Tekstpodstawowywcity22"/>
        <w:spacing w:after="0" w:line="276" w:lineRule="auto"/>
        <w:ind w:left="0"/>
        <w:jc w:val="both"/>
        <w:rPr>
          <w:b/>
          <w:bCs/>
          <w:sz w:val="24"/>
          <w:szCs w:val="24"/>
        </w:rPr>
      </w:pPr>
      <w:r w:rsidRPr="0064231F">
        <w:rPr>
          <w:b/>
          <w:bCs/>
          <w:sz w:val="24"/>
          <w:szCs w:val="24"/>
        </w:rPr>
        <w:t>Opis techniczno-jakościowy – pkt. 31</w:t>
      </w:r>
    </w:p>
    <w:p w:rsidR="00E2279B" w:rsidRPr="0064231F" w:rsidRDefault="00E2279B" w:rsidP="00E2279B">
      <w:pPr>
        <w:pStyle w:val="Tekstpodstawowywcity22"/>
        <w:spacing w:after="0" w:line="276" w:lineRule="auto"/>
        <w:ind w:left="0"/>
        <w:jc w:val="both"/>
        <w:rPr>
          <w:sz w:val="24"/>
          <w:szCs w:val="24"/>
        </w:rPr>
      </w:pPr>
      <w:r w:rsidRPr="0064231F">
        <w:rPr>
          <w:sz w:val="24"/>
          <w:szCs w:val="24"/>
        </w:rPr>
        <w:t xml:space="preserve">Czy Zamawiający dopuści do przetargu wysokiej klasy aparat </w:t>
      </w:r>
      <w:r>
        <w:rPr>
          <w:sz w:val="24"/>
          <w:szCs w:val="24"/>
        </w:rPr>
        <w:t xml:space="preserve">nie posiadającego możliwości </w:t>
      </w:r>
      <w:r w:rsidRPr="0064231F">
        <w:rPr>
          <w:sz w:val="24"/>
          <w:szCs w:val="24"/>
        </w:rPr>
        <w:t xml:space="preserve">rozbudowy o </w:t>
      </w:r>
      <w:proofErr w:type="spellStart"/>
      <w:r w:rsidRPr="0064231F">
        <w:rPr>
          <w:sz w:val="24"/>
          <w:szCs w:val="24"/>
        </w:rPr>
        <w:t>o</w:t>
      </w:r>
      <w:proofErr w:type="spellEnd"/>
      <w:r w:rsidRPr="0064231F">
        <w:rPr>
          <w:sz w:val="24"/>
          <w:szCs w:val="24"/>
        </w:rPr>
        <w:t xml:space="preserve"> </w:t>
      </w:r>
      <w:proofErr w:type="spellStart"/>
      <w:r w:rsidRPr="0064231F">
        <w:rPr>
          <w:sz w:val="24"/>
          <w:szCs w:val="24"/>
        </w:rPr>
        <w:t>elstografię</w:t>
      </w:r>
      <w:proofErr w:type="spellEnd"/>
      <w:r w:rsidRPr="0064231F">
        <w:rPr>
          <w:sz w:val="24"/>
          <w:szCs w:val="24"/>
        </w:rPr>
        <w:t xml:space="preserve">, </w:t>
      </w:r>
      <w:proofErr w:type="spellStart"/>
      <w:r w:rsidRPr="0064231F">
        <w:rPr>
          <w:sz w:val="24"/>
          <w:szCs w:val="24"/>
        </w:rPr>
        <w:t>Strain</w:t>
      </w:r>
      <w:proofErr w:type="spellEnd"/>
      <w:r w:rsidRPr="0064231F">
        <w:rPr>
          <w:sz w:val="24"/>
          <w:szCs w:val="24"/>
        </w:rPr>
        <w:t>, obrazowanie poprawiające wizualizację igły?</w:t>
      </w:r>
    </w:p>
    <w:p w:rsidR="0064231F" w:rsidRPr="004E15E6" w:rsidRDefault="00E2279B" w:rsidP="0064231F">
      <w:pPr>
        <w:jc w:val="both"/>
        <w:rPr>
          <w:b/>
        </w:rPr>
      </w:pPr>
      <w:r>
        <w:rPr>
          <w:b/>
        </w:rPr>
        <w:t>Ad 10</w:t>
      </w:r>
      <w:r w:rsidR="0064231F" w:rsidRPr="004E5CA6">
        <w:rPr>
          <w:b/>
        </w:rPr>
        <w:t>:</w:t>
      </w:r>
      <w:r w:rsidR="0064231F" w:rsidRPr="005234D4">
        <w:t xml:space="preserve"> </w:t>
      </w:r>
      <w:r w:rsidRPr="00E2279B">
        <w:rPr>
          <w:b/>
        </w:rPr>
        <w:t>Zgodnie z SIWZ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sz w:val="24"/>
          <w:szCs w:val="24"/>
        </w:rPr>
      </w:pPr>
    </w:p>
    <w:p w:rsidR="00E2279B" w:rsidRDefault="00E2279B" w:rsidP="00E2279B">
      <w:pPr>
        <w:rPr>
          <w:b/>
        </w:rPr>
      </w:pPr>
      <w:r>
        <w:rPr>
          <w:b/>
        </w:rPr>
        <w:t>Pyt 11</w:t>
      </w:r>
      <w:r w:rsidRPr="00543030">
        <w:rPr>
          <w:b/>
        </w:rPr>
        <w:t xml:space="preserve">: </w:t>
      </w:r>
    </w:p>
    <w:p w:rsidR="00E2279B" w:rsidRPr="0064231F" w:rsidRDefault="00E2279B" w:rsidP="00E2279B">
      <w:pPr>
        <w:pStyle w:val="Tekstpodstawowywcity22"/>
        <w:spacing w:after="0" w:line="276" w:lineRule="auto"/>
        <w:ind w:left="0"/>
        <w:jc w:val="both"/>
        <w:rPr>
          <w:b/>
          <w:bCs/>
          <w:sz w:val="24"/>
          <w:szCs w:val="24"/>
        </w:rPr>
      </w:pPr>
      <w:r w:rsidRPr="0064231F">
        <w:rPr>
          <w:b/>
          <w:bCs/>
          <w:sz w:val="24"/>
          <w:szCs w:val="24"/>
        </w:rPr>
        <w:t>Opis techniczno-jakościowy – pkt. 33</w:t>
      </w:r>
    </w:p>
    <w:p w:rsidR="00E2279B" w:rsidRPr="0064231F" w:rsidRDefault="00E2279B" w:rsidP="00E2279B">
      <w:pPr>
        <w:pStyle w:val="Tekstpodstawowywcity22"/>
        <w:spacing w:after="0" w:line="276" w:lineRule="auto"/>
        <w:ind w:left="0"/>
        <w:jc w:val="both"/>
        <w:rPr>
          <w:color w:val="FF0000"/>
          <w:sz w:val="24"/>
          <w:szCs w:val="24"/>
        </w:rPr>
      </w:pPr>
      <w:r w:rsidRPr="0064231F">
        <w:rPr>
          <w:sz w:val="24"/>
          <w:szCs w:val="24"/>
        </w:rPr>
        <w:t xml:space="preserve">Czy Zamawiający dopuści do przetargu wysokiej klasy aparat nie posiadającego możliwości podłączenia bezprzewodowej drukarki komputerowej (atramentowej lub laserowej) </w:t>
      </w:r>
      <w:r>
        <w:rPr>
          <w:sz w:val="24"/>
          <w:szCs w:val="24"/>
        </w:rPr>
        <w:t xml:space="preserve">                  </w:t>
      </w:r>
      <w:r w:rsidRPr="0064231F">
        <w:rPr>
          <w:sz w:val="24"/>
          <w:szCs w:val="24"/>
        </w:rPr>
        <w:t>do drukowania raportów z badań  ?</w:t>
      </w:r>
    </w:p>
    <w:p w:rsidR="00E2279B" w:rsidRPr="004E15E6" w:rsidRDefault="00E2279B" w:rsidP="00E2279B">
      <w:pPr>
        <w:jc w:val="both"/>
        <w:rPr>
          <w:b/>
        </w:rPr>
      </w:pPr>
      <w:r>
        <w:rPr>
          <w:b/>
        </w:rPr>
        <w:t>Ad 11</w:t>
      </w:r>
      <w:r w:rsidRPr="004E5CA6">
        <w:rPr>
          <w:b/>
        </w:rPr>
        <w:t>:</w:t>
      </w:r>
      <w:r w:rsidRPr="005234D4">
        <w:t xml:space="preserve"> </w:t>
      </w:r>
      <w:r w:rsidRPr="00E2279B">
        <w:rPr>
          <w:b/>
        </w:rPr>
        <w:t>Zgodnie z SIWZ</w:t>
      </w: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sz w:val="24"/>
          <w:szCs w:val="24"/>
        </w:rPr>
      </w:pP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sz w:val="24"/>
          <w:szCs w:val="24"/>
        </w:rPr>
      </w:pPr>
    </w:p>
    <w:p w:rsidR="0064231F" w:rsidRPr="0064231F" w:rsidRDefault="0064231F" w:rsidP="0064231F">
      <w:pPr>
        <w:pStyle w:val="Tekstpodstawowywcity22"/>
        <w:spacing w:after="0" w:line="276" w:lineRule="auto"/>
        <w:ind w:left="0"/>
        <w:jc w:val="both"/>
        <w:rPr>
          <w:sz w:val="24"/>
          <w:szCs w:val="24"/>
        </w:rPr>
      </w:pPr>
    </w:p>
    <w:p w:rsidR="00387001" w:rsidRPr="00957BAC" w:rsidRDefault="00387001" w:rsidP="008B4FEA">
      <w:pPr>
        <w:jc w:val="both"/>
      </w:pPr>
    </w:p>
    <w:sectPr w:rsidR="00387001" w:rsidRPr="00957BAC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AF6" w:rsidRDefault="00E24AF6">
      <w:r>
        <w:separator/>
      </w:r>
    </w:p>
  </w:endnote>
  <w:endnote w:type="continuationSeparator" w:id="0">
    <w:p w:rsidR="00E24AF6" w:rsidRDefault="00E24A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0D7FBF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Pr="00C5755F" w:rsidRDefault="00AE2860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E2860" w:rsidRPr="00B60642" w:rsidRDefault="00AE2860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0D7FBF">
      <w:fldChar w:fldCharType="begin"/>
    </w:r>
    <w:r w:rsidR="000D7FBF" w:rsidRPr="0064231F">
      <w:rPr>
        <w:lang w:val="en-US"/>
      </w:rPr>
      <w:instrText>HYPERLINK "http://www.szpital-slawno.pl"</w:instrText>
    </w:r>
    <w:r w:rsidR="000D7FBF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0D7FBF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AF6" w:rsidRDefault="00E24AF6">
      <w:r>
        <w:separator/>
      </w:r>
    </w:p>
  </w:footnote>
  <w:footnote w:type="continuationSeparator" w:id="0">
    <w:p w:rsidR="00E24AF6" w:rsidRDefault="00E24A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860" w:rsidRDefault="00AE2860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E2860" w:rsidRPr="000B753C" w:rsidRDefault="00AE286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E2860" w:rsidRDefault="00AE286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E2860" w:rsidRDefault="000D7FBF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0D7FBF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AE2860" w:rsidRDefault="00AE2860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AE2860" w:rsidRPr="00195154" w:rsidRDefault="00AE2860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AE2860" w:rsidRDefault="00AE286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E2860" w:rsidRPr="009014A7" w:rsidRDefault="00AE286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1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F452D5"/>
    <w:multiLevelType w:val="hybridMultilevel"/>
    <w:tmpl w:val="5DF8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204B5C"/>
    <w:multiLevelType w:val="hybridMultilevel"/>
    <w:tmpl w:val="D4EE2A34"/>
    <w:lvl w:ilvl="0" w:tplc="583A260A">
      <w:start w:val="2"/>
      <w:numFmt w:val="decimal"/>
      <w:lvlText w:val="%1."/>
      <w:lvlJc w:val="left"/>
      <w:pPr>
        <w:ind w:left="705" w:hanging="5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3"/>
  </w:num>
  <w:num w:numId="3">
    <w:abstractNumId w:val="22"/>
  </w:num>
  <w:num w:numId="4">
    <w:abstractNumId w:val="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19"/>
  </w:num>
  <w:num w:numId="8">
    <w:abstractNumId w:val="6"/>
  </w:num>
  <w:num w:numId="9">
    <w:abstractNumId w:val="3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9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7"/>
  </w:num>
  <w:num w:numId="16">
    <w:abstractNumId w:val="15"/>
  </w:num>
  <w:num w:numId="17">
    <w:abstractNumId w:val="26"/>
  </w:num>
  <w:num w:numId="18">
    <w:abstractNumId w:val="31"/>
  </w:num>
  <w:num w:numId="19">
    <w:abstractNumId w:val="18"/>
  </w:num>
  <w:num w:numId="20">
    <w:abstractNumId w:val="5"/>
  </w:num>
  <w:num w:numId="21">
    <w:abstractNumId w:val="24"/>
  </w:num>
  <w:num w:numId="22">
    <w:abstractNumId w:val="2"/>
  </w:num>
  <w:num w:numId="23">
    <w:abstractNumId w:val="11"/>
  </w:num>
  <w:num w:numId="24">
    <w:abstractNumId w:val="12"/>
  </w:num>
  <w:num w:numId="25">
    <w:abstractNumId w:val="29"/>
  </w:num>
  <w:num w:numId="26">
    <w:abstractNumId w:val="34"/>
  </w:num>
  <w:num w:numId="27">
    <w:abstractNumId w:val="28"/>
  </w:num>
  <w:num w:numId="28">
    <w:abstractNumId w:val="4"/>
  </w:num>
  <w:num w:numId="29">
    <w:abstractNumId w:val="20"/>
  </w:num>
  <w:num w:numId="30">
    <w:abstractNumId w:val="16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</w:num>
  <w:num w:numId="35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209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0BE8"/>
    <w:rsid w:val="00042EC7"/>
    <w:rsid w:val="00052279"/>
    <w:rsid w:val="000660BD"/>
    <w:rsid w:val="00067BE8"/>
    <w:rsid w:val="00074F97"/>
    <w:rsid w:val="00090559"/>
    <w:rsid w:val="0009198E"/>
    <w:rsid w:val="000A0ECF"/>
    <w:rsid w:val="000A71F3"/>
    <w:rsid w:val="000A768B"/>
    <w:rsid w:val="000B203A"/>
    <w:rsid w:val="000B54C6"/>
    <w:rsid w:val="000B5BD0"/>
    <w:rsid w:val="000B6F97"/>
    <w:rsid w:val="000B753C"/>
    <w:rsid w:val="000B7599"/>
    <w:rsid w:val="000D6CEC"/>
    <w:rsid w:val="000D7FBF"/>
    <w:rsid w:val="000E3851"/>
    <w:rsid w:val="001005AC"/>
    <w:rsid w:val="00100EA6"/>
    <w:rsid w:val="00116D88"/>
    <w:rsid w:val="00131E3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378B5"/>
    <w:rsid w:val="002453FA"/>
    <w:rsid w:val="00262447"/>
    <w:rsid w:val="00267D42"/>
    <w:rsid w:val="0027527E"/>
    <w:rsid w:val="0027790A"/>
    <w:rsid w:val="002864C1"/>
    <w:rsid w:val="00286F1B"/>
    <w:rsid w:val="00297746"/>
    <w:rsid w:val="002A072A"/>
    <w:rsid w:val="002A2207"/>
    <w:rsid w:val="002A2C56"/>
    <w:rsid w:val="002A425E"/>
    <w:rsid w:val="002A4D62"/>
    <w:rsid w:val="002B3C7B"/>
    <w:rsid w:val="002B4B8A"/>
    <w:rsid w:val="002B624E"/>
    <w:rsid w:val="002C1BC3"/>
    <w:rsid w:val="002D0028"/>
    <w:rsid w:val="002D0B0F"/>
    <w:rsid w:val="002D25C5"/>
    <w:rsid w:val="002E6A32"/>
    <w:rsid w:val="002F072A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42AE"/>
    <w:rsid w:val="00387001"/>
    <w:rsid w:val="003936B2"/>
    <w:rsid w:val="00394B66"/>
    <w:rsid w:val="00397A99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315"/>
    <w:rsid w:val="003E780D"/>
    <w:rsid w:val="003E7AE0"/>
    <w:rsid w:val="003F06F8"/>
    <w:rsid w:val="00401EE3"/>
    <w:rsid w:val="00401FDE"/>
    <w:rsid w:val="00407750"/>
    <w:rsid w:val="00430F43"/>
    <w:rsid w:val="00431D4D"/>
    <w:rsid w:val="004342A9"/>
    <w:rsid w:val="00453415"/>
    <w:rsid w:val="00472BC9"/>
    <w:rsid w:val="004748A1"/>
    <w:rsid w:val="004840F6"/>
    <w:rsid w:val="004A1A26"/>
    <w:rsid w:val="004A325C"/>
    <w:rsid w:val="004B09E5"/>
    <w:rsid w:val="004B0A43"/>
    <w:rsid w:val="004B1DDB"/>
    <w:rsid w:val="004B5674"/>
    <w:rsid w:val="004D6B88"/>
    <w:rsid w:val="004D7C00"/>
    <w:rsid w:val="004E15E6"/>
    <w:rsid w:val="004E5CA6"/>
    <w:rsid w:val="004F36C8"/>
    <w:rsid w:val="004F7D18"/>
    <w:rsid w:val="00505F3F"/>
    <w:rsid w:val="00507D55"/>
    <w:rsid w:val="00514AAC"/>
    <w:rsid w:val="005234D4"/>
    <w:rsid w:val="0053566C"/>
    <w:rsid w:val="00543030"/>
    <w:rsid w:val="00543D67"/>
    <w:rsid w:val="005453E1"/>
    <w:rsid w:val="00545E29"/>
    <w:rsid w:val="00553256"/>
    <w:rsid w:val="00555B83"/>
    <w:rsid w:val="00582B8D"/>
    <w:rsid w:val="005906D8"/>
    <w:rsid w:val="00597120"/>
    <w:rsid w:val="005B2A5A"/>
    <w:rsid w:val="005B2D14"/>
    <w:rsid w:val="005B5720"/>
    <w:rsid w:val="005C21F6"/>
    <w:rsid w:val="005D0427"/>
    <w:rsid w:val="005D1945"/>
    <w:rsid w:val="005F1BE9"/>
    <w:rsid w:val="00607644"/>
    <w:rsid w:val="006124EB"/>
    <w:rsid w:val="0064231F"/>
    <w:rsid w:val="00643C3C"/>
    <w:rsid w:val="00647E79"/>
    <w:rsid w:val="00651F04"/>
    <w:rsid w:val="006573F3"/>
    <w:rsid w:val="00666409"/>
    <w:rsid w:val="0068526E"/>
    <w:rsid w:val="006873C8"/>
    <w:rsid w:val="006907A9"/>
    <w:rsid w:val="00695079"/>
    <w:rsid w:val="006A4DFE"/>
    <w:rsid w:val="006B4884"/>
    <w:rsid w:val="006D2E16"/>
    <w:rsid w:val="006E3A92"/>
    <w:rsid w:val="006E4442"/>
    <w:rsid w:val="006F07F8"/>
    <w:rsid w:val="006F469F"/>
    <w:rsid w:val="007000B4"/>
    <w:rsid w:val="00702FF6"/>
    <w:rsid w:val="00735025"/>
    <w:rsid w:val="00737CFA"/>
    <w:rsid w:val="007534BC"/>
    <w:rsid w:val="00755C4C"/>
    <w:rsid w:val="00760300"/>
    <w:rsid w:val="007618D1"/>
    <w:rsid w:val="00761D5C"/>
    <w:rsid w:val="0076562B"/>
    <w:rsid w:val="00776F46"/>
    <w:rsid w:val="007838D0"/>
    <w:rsid w:val="00790D20"/>
    <w:rsid w:val="00797E4D"/>
    <w:rsid w:val="007A1491"/>
    <w:rsid w:val="007A2C96"/>
    <w:rsid w:val="008116F4"/>
    <w:rsid w:val="00812500"/>
    <w:rsid w:val="008267D9"/>
    <w:rsid w:val="0083254B"/>
    <w:rsid w:val="00861148"/>
    <w:rsid w:val="0086497A"/>
    <w:rsid w:val="00867CD7"/>
    <w:rsid w:val="00872029"/>
    <w:rsid w:val="008A6CC1"/>
    <w:rsid w:val="008A71CB"/>
    <w:rsid w:val="008A7CA6"/>
    <w:rsid w:val="008B4FEA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50AFF"/>
    <w:rsid w:val="00957BAC"/>
    <w:rsid w:val="0097576C"/>
    <w:rsid w:val="009764FC"/>
    <w:rsid w:val="00977868"/>
    <w:rsid w:val="0098482C"/>
    <w:rsid w:val="00993D40"/>
    <w:rsid w:val="009A1298"/>
    <w:rsid w:val="009A4FCE"/>
    <w:rsid w:val="009C58E4"/>
    <w:rsid w:val="009C6738"/>
    <w:rsid w:val="009D6C56"/>
    <w:rsid w:val="009E20D0"/>
    <w:rsid w:val="009F4F17"/>
    <w:rsid w:val="00A05607"/>
    <w:rsid w:val="00A139E2"/>
    <w:rsid w:val="00A14B92"/>
    <w:rsid w:val="00A17812"/>
    <w:rsid w:val="00A20178"/>
    <w:rsid w:val="00A21DD8"/>
    <w:rsid w:val="00A225C9"/>
    <w:rsid w:val="00A2479B"/>
    <w:rsid w:val="00A274BF"/>
    <w:rsid w:val="00A35AA4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A1E41"/>
    <w:rsid w:val="00AB28C5"/>
    <w:rsid w:val="00AC0B0B"/>
    <w:rsid w:val="00AE2223"/>
    <w:rsid w:val="00AE2860"/>
    <w:rsid w:val="00AF09BC"/>
    <w:rsid w:val="00AF1645"/>
    <w:rsid w:val="00B0449C"/>
    <w:rsid w:val="00B06F92"/>
    <w:rsid w:val="00B107BF"/>
    <w:rsid w:val="00B13F26"/>
    <w:rsid w:val="00B517B4"/>
    <w:rsid w:val="00B60642"/>
    <w:rsid w:val="00B62465"/>
    <w:rsid w:val="00B67A0A"/>
    <w:rsid w:val="00B77CBD"/>
    <w:rsid w:val="00B97211"/>
    <w:rsid w:val="00BA3D13"/>
    <w:rsid w:val="00BA5B71"/>
    <w:rsid w:val="00BB5468"/>
    <w:rsid w:val="00BE6045"/>
    <w:rsid w:val="00BF031A"/>
    <w:rsid w:val="00BF3098"/>
    <w:rsid w:val="00C04649"/>
    <w:rsid w:val="00C1270F"/>
    <w:rsid w:val="00C12B5B"/>
    <w:rsid w:val="00C30E65"/>
    <w:rsid w:val="00C3350F"/>
    <w:rsid w:val="00C37E5D"/>
    <w:rsid w:val="00C41BAF"/>
    <w:rsid w:val="00C426F0"/>
    <w:rsid w:val="00C516BF"/>
    <w:rsid w:val="00C5755F"/>
    <w:rsid w:val="00C77F88"/>
    <w:rsid w:val="00C922A0"/>
    <w:rsid w:val="00C97360"/>
    <w:rsid w:val="00CA5928"/>
    <w:rsid w:val="00CB0EE7"/>
    <w:rsid w:val="00CB1D9B"/>
    <w:rsid w:val="00CC0383"/>
    <w:rsid w:val="00CC434D"/>
    <w:rsid w:val="00CC45EE"/>
    <w:rsid w:val="00CC5C67"/>
    <w:rsid w:val="00CD116C"/>
    <w:rsid w:val="00CD4CFE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5748"/>
    <w:rsid w:val="00D5691C"/>
    <w:rsid w:val="00D5726F"/>
    <w:rsid w:val="00D63733"/>
    <w:rsid w:val="00D70F54"/>
    <w:rsid w:val="00D81566"/>
    <w:rsid w:val="00D82EAA"/>
    <w:rsid w:val="00D86107"/>
    <w:rsid w:val="00DA0672"/>
    <w:rsid w:val="00DD657D"/>
    <w:rsid w:val="00DE2D52"/>
    <w:rsid w:val="00DF39A4"/>
    <w:rsid w:val="00DF527A"/>
    <w:rsid w:val="00E02634"/>
    <w:rsid w:val="00E03060"/>
    <w:rsid w:val="00E06502"/>
    <w:rsid w:val="00E06946"/>
    <w:rsid w:val="00E16980"/>
    <w:rsid w:val="00E2279B"/>
    <w:rsid w:val="00E24AF6"/>
    <w:rsid w:val="00E414B3"/>
    <w:rsid w:val="00E420B3"/>
    <w:rsid w:val="00E47501"/>
    <w:rsid w:val="00E510FA"/>
    <w:rsid w:val="00E55D82"/>
    <w:rsid w:val="00E621C1"/>
    <w:rsid w:val="00E71253"/>
    <w:rsid w:val="00E87E28"/>
    <w:rsid w:val="00E97AC1"/>
    <w:rsid w:val="00EA31FD"/>
    <w:rsid w:val="00EA6F96"/>
    <w:rsid w:val="00EA7F76"/>
    <w:rsid w:val="00EB0C12"/>
    <w:rsid w:val="00ED7191"/>
    <w:rsid w:val="00EE0432"/>
    <w:rsid w:val="00EE7085"/>
    <w:rsid w:val="00EF7DDD"/>
    <w:rsid w:val="00F12955"/>
    <w:rsid w:val="00F25C2A"/>
    <w:rsid w:val="00F513E1"/>
    <w:rsid w:val="00F51D3C"/>
    <w:rsid w:val="00F55C68"/>
    <w:rsid w:val="00F6490F"/>
    <w:rsid w:val="00F66E25"/>
    <w:rsid w:val="00F730F6"/>
    <w:rsid w:val="00F8032B"/>
    <w:rsid w:val="00F809C0"/>
    <w:rsid w:val="00FB0C3E"/>
    <w:rsid w:val="00FB2404"/>
    <w:rsid w:val="00FC376F"/>
    <w:rsid w:val="00FC731D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s14">
    <w:name w:val="s14"/>
    <w:basedOn w:val="Normalny"/>
    <w:rsid w:val="008B4FEA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8B4FEA"/>
  </w:style>
  <w:style w:type="paragraph" w:customStyle="1" w:styleId="western">
    <w:name w:val="western"/>
    <w:basedOn w:val="Normalny"/>
    <w:rsid w:val="009A4FCE"/>
    <w:pPr>
      <w:suppressAutoHyphens w:val="0"/>
      <w:spacing w:before="100" w:beforeAutospacing="1" w:after="119"/>
    </w:pPr>
    <w:rPr>
      <w:lang w:eastAsia="pl-PL"/>
    </w:rPr>
  </w:style>
  <w:style w:type="paragraph" w:customStyle="1" w:styleId="p1">
    <w:name w:val="p1"/>
    <w:basedOn w:val="Normalny"/>
    <w:rsid w:val="00514AAC"/>
    <w:pPr>
      <w:suppressAutoHyphens w:val="0"/>
      <w:jc w:val="center"/>
    </w:pPr>
    <w:rPr>
      <w:rFonts w:ascii="Arial" w:hAnsi="Arial"/>
      <w:b/>
      <w:sz w:val="26"/>
      <w:szCs w:val="20"/>
      <w:lang w:eastAsia="pl-PL"/>
    </w:rPr>
  </w:style>
  <w:style w:type="paragraph" w:customStyle="1" w:styleId="Tekstpodstawowywcity22">
    <w:name w:val="Tekst podstawowy wcięty 22"/>
    <w:basedOn w:val="Normalny"/>
    <w:rsid w:val="0064231F"/>
    <w:pPr>
      <w:overflowPunct w:val="0"/>
      <w:autoSpaceDE w:val="0"/>
      <w:spacing w:after="120" w:line="480" w:lineRule="auto"/>
      <w:ind w:left="283"/>
      <w:textAlignment w:val="baseline"/>
    </w:pPr>
    <w:rPr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330</TotalTime>
  <Pages>2</Pages>
  <Words>388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2715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35</cp:revision>
  <cp:lastPrinted>2017-04-24T09:45:00Z</cp:lastPrinted>
  <dcterms:created xsi:type="dcterms:W3CDTF">2017-12-01T07:17:00Z</dcterms:created>
  <dcterms:modified xsi:type="dcterms:W3CDTF">2017-12-18T07:31:00Z</dcterms:modified>
</cp:coreProperties>
</file>